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EA0" w:rsidRPr="007963B4" w:rsidRDefault="003F6EA0" w:rsidP="003F6EA0">
      <w:pPr>
        <w:jc w:val="center"/>
        <w:rPr>
          <w:b/>
          <w:sz w:val="28"/>
          <w:szCs w:val="28"/>
        </w:rPr>
      </w:pPr>
      <w:r w:rsidRPr="007963B4">
        <w:rPr>
          <w:b/>
          <w:sz w:val="28"/>
          <w:szCs w:val="28"/>
        </w:rPr>
        <w:t>ПОЯСНИТЕЛЬНАЯ  ЗАПИСКА</w:t>
      </w:r>
    </w:p>
    <w:p w:rsidR="003F6EA0" w:rsidRDefault="003F6EA0" w:rsidP="003F6EA0">
      <w:pPr>
        <w:jc w:val="center"/>
        <w:rPr>
          <w:sz w:val="28"/>
          <w:szCs w:val="28"/>
        </w:rPr>
      </w:pPr>
      <w:r w:rsidRPr="007963B4">
        <w:rPr>
          <w:sz w:val="28"/>
          <w:szCs w:val="28"/>
        </w:rPr>
        <w:t xml:space="preserve">к проекту решения о бюджете «О внесении изменений </w:t>
      </w:r>
      <w:r>
        <w:rPr>
          <w:sz w:val="28"/>
          <w:szCs w:val="28"/>
        </w:rPr>
        <w:t xml:space="preserve">и дополнений </w:t>
      </w:r>
      <w:r w:rsidRPr="007963B4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Думы от 1</w:t>
      </w:r>
      <w:r w:rsidR="005A3E3E">
        <w:rPr>
          <w:sz w:val="28"/>
          <w:szCs w:val="28"/>
        </w:rPr>
        <w:t>6</w:t>
      </w:r>
      <w:r>
        <w:rPr>
          <w:sz w:val="28"/>
          <w:szCs w:val="28"/>
        </w:rPr>
        <w:t>.03.202</w:t>
      </w:r>
      <w:r w:rsidR="005A3E3E">
        <w:rPr>
          <w:sz w:val="28"/>
          <w:szCs w:val="28"/>
        </w:rPr>
        <w:t>3</w:t>
      </w:r>
      <w:r>
        <w:rPr>
          <w:sz w:val="28"/>
          <w:szCs w:val="28"/>
        </w:rPr>
        <w:t xml:space="preserve">г. № </w:t>
      </w:r>
      <w:r w:rsidR="005A3E3E">
        <w:rPr>
          <w:sz w:val="28"/>
          <w:szCs w:val="28"/>
        </w:rPr>
        <w:t>8</w:t>
      </w:r>
      <w:r>
        <w:rPr>
          <w:sz w:val="28"/>
          <w:szCs w:val="28"/>
        </w:rPr>
        <w:t>/2</w:t>
      </w:r>
      <w:r w:rsidR="005A3E3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7963B4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Филипповского сельского поселения</w:t>
      </w:r>
      <w:r w:rsidRPr="007963B4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5A3E3E">
        <w:rPr>
          <w:sz w:val="28"/>
          <w:szCs w:val="28"/>
        </w:rPr>
        <w:t>3</w:t>
      </w:r>
      <w:r w:rsidRPr="007963B4">
        <w:rPr>
          <w:sz w:val="28"/>
          <w:szCs w:val="28"/>
        </w:rPr>
        <w:t>год</w:t>
      </w:r>
      <w:r>
        <w:rPr>
          <w:sz w:val="28"/>
          <w:szCs w:val="28"/>
        </w:rPr>
        <w:t xml:space="preserve"> и плановый период 202</w:t>
      </w:r>
      <w:r w:rsidR="005A3E3E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5A3E3E">
        <w:rPr>
          <w:sz w:val="28"/>
          <w:szCs w:val="28"/>
        </w:rPr>
        <w:t>5</w:t>
      </w:r>
      <w:r>
        <w:rPr>
          <w:sz w:val="28"/>
          <w:szCs w:val="28"/>
        </w:rPr>
        <w:t>гг.</w:t>
      </w:r>
      <w:r w:rsidRPr="007963B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3F6EA0" w:rsidRPr="007963B4" w:rsidRDefault="003F6EA0" w:rsidP="003F6EA0">
      <w:pPr>
        <w:jc w:val="center"/>
        <w:rPr>
          <w:sz w:val="28"/>
          <w:szCs w:val="28"/>
        </w:rPr>
      </w:pPr>
    </w:p>
    <w:p w:rsidR="003F6EA0" w:rsidRDefault="003F6EA0" w:rsidP="003F6EA0">
      <w:pPr>
        <w:jc w:val="both"/>
        <w:rPr>
          <w:sz w:val="28"/>
          <w:szCs w:val="28"/>
        </w:rPr>
      </w:pPr>
      <w:r w:rsidRPr="007963B4">
        <w:rPr>
          <w:sz w:val="28"/>
          <w:szCs w:val="28"/>
        </w:rPr>
        <w:tab/>
        <w:t xml:space="preserve">Вносимые изменения в решение о бюджете </w:t>
      </w:r>
      <w:r>
        <w:rPr>
          <w:sz w:val="28"/>
          <w:szCs w:val="28"/>
        </w:rPr>
        <w:t>Филипповского сельского поселения (далее – бюджета поселения)</w:t>
      </w:r>
      <w:r w:rsidRPr="007963B4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5A3E3E">
        <w:rPr>
          <w:sz w:val="28"/>
          <w:szCs w:val="28"/>
        </w:rPr>
        <w:t>3</w:t>
      </w:r>
      <w:r w:rsidRPr="007963B4">
        <w:rPr>
          <w:sz w:val="28"/>
          <w:szCs w:val="28"/>
        </w:rPr>
        <w:t xml:space="preserve">год обусловлены необходимостью уточнения объема </w:t>
      </w:r>
      <w:r>
        <w:rPr>
          <w:sz w:val="28"/>
          <w:szCs w:val="28"/>
        </w:rPr>
        <w:t>расходов</w:t>
      </w:r>
      <w:r w:rsidR="005A3E3E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3F6EA0" w:rsidRPr="00611390" w:rsidRDefault="003F6EA0" w:rsidP="003F6EA0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ДОХОДЫ</w:t>
      </w:r>
    </w:p>
    <w:p w:rsidR="003F6EA0" w:rsidRDefault="003F6EA0" w:rsidP="003F6EA0">
      <w:pPr>
        <w:jc w:val="both"/>
        <w:rPr>
          <w:b/>
          <w:i/>
          <w:sz w:val="28"/>
          <w:szCs w:val="28"/>
        </w:rPr>
      </w:pPr>
      <w:r w:rsidRPr="008F6835">
        <w:rPr>
          <w:sz w:val="28"/>
          <w:szCs w:val="28"/>
        </w:rPr>
        <w:tab/>
      </w:r>
      <w:r w:rsidR="005610BD">
        <w:rPr>
          <w:b/>
          <w:i/>
          <w:sz w:val="28"/>
          <w:szCs w:val="28"/>
        </w:rPr>
        <w:t>О</w:t>
      </w:r>
      <w:r w:rsidRPr="00E44F45">
        <w:rPr>
          <w:b/>
          <w:i/>
          <w:sz w:val="28"/>
          <w:szCs w:val="28"/>
        </w:rPr>
        <w:t xml:space="preserve">бъем доходной части бюджета </w:t>
      </w:r>
      <w:r>
        <w:rPr>
          <w:b/>
          <w:i/>
          <w:sz w:val="28"/>
          <w:szCs w:val="28"/>
        </w:rPr>
        <w:t xml:space="preserve">поселения </w:t>
      </w:r>
      <w:r w:rsidR="005610BD">
        <w:rPr>
          <w:b/>
          <w:i/>
          <w:sz w:val="28"/>
          <w:szCs w:val="28"/>
        </w:rPr>
        <w:t>остается неизменным.</w:t>
      </w:r>
      <w:r>
        <w:rPr>
          <w:b/>
          <w:i/>
          <w:sz w:val="28"/>
          <w:szCs w:val="28"/>
        </w:rPr>
        <w:t xml:space="preserve"> </w:t>
      </w:r>
    </w:p>
    <w:p w:rsidR="003F6EA0" w:rsidRPr="008F6835" w:rsidRDefault="005610BD" w:rsidP="003F6E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3F6EA0" w:rsidRPr="00611390" w:rsidRDefault="003F6EA0" w:rsidP="003F6EA0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РАСХОДЫ</w:t>
      </w:r>
    </w:p>
    <w:p w:rsidR="003F6EA0" w:rsidRDefault="005610BD" w:rsidP="003F6EA0">
      <w:pPr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</w:t>
      </w:r>
      <w:r w:rsidR="003F6EA0" w:rsidRPr="00C432C8">
        <w:rPr>
          <w:b/>
          <w:i/>
          <w:sz w:val="28"/>
          <w:szCs w:val="28"/>
        </w:rPr>
        <w:t xml:space="preserve">асходная часть </w:t>
      </w:r>
      <w:r w:rsidR="003F6EA0">
        <w:rPr>
          <w:b/>
          <w:i/>
          <w:sz w:val="28"/>
          <w:szCs w:val="28"/>
        </w:rPr>
        <w:t>бюджета поселения</w:t>
      </w:r>
      <w:r w:rsidR="003F6EA0" w:rsidRPr="00C432C8">
        <w:rPr>
          <w:b/>
          <w:i/>
          <w:sz w:val="28"/>
          <w:szCs w:val="28"/>
        </w:rPr>
        <w:t xml:space="preserve"> </w:t>
      </w:r>
      <w:r w:rsidR="003F6EA0">
        <w:rPr>
          <w:b/>
          <w:i/>
          <w:sz w:val="28"/>
          <w:szCs w:val="28"/>
        </w:rPr>
        <w:t>увеличивается</w:t>
      </w:r>
      <w:r w:rsidR="003F6EA0" w:rsidRPr="00C432C8">
        <w:rPr>
          <w:b/>
          <w:i/>
          <w:sz w:val="28"/>
          <w:szCs w:val="28"/>
        </w:rPr>
        <w:t xml:space="preserve"> </w:t>
      </w:r>
      <w:r w:rsidR="003F6EA0">
        <w:rPr>
          <w:b/>
          <w:i/>
          <w:sz w:val="28"/>
          <w:szCs w:val="28"/>
        </w:rPr>
        <w:t xml:space="preserve">и корректируется </w:t>
      </w:r>
      <w:r w:rsidR="003F6EA0" w:rsidRPr="00C432C8">
        <w:rPr>
          <w:b/>
          <w:i/>
          <w:sz w:val="28"/>
          <w:szCs w:val="28"/>
        </w:rPr>
        <w:t xml:space="preserve">на </w:t>
      </w:r>
      <w:r>
        <w:rPr>
          <w:b/>
          <w:i/>
          <w:sz w:val="28"/>
          <w:szCs w:val="28"/>
        </w:rPr>
        <w:t>739,09</w:t>
      </w:r>
      <w:r w:rsidR="003F6EA0">
        <w:rPr>
          <w:b/>
          <w:i/>
          <w:sz w:val="28"/>
          <w:szCs w:val="28"/>
        </w:rPr>
        <w:t xml:space="preserve"> тыс.</w:t>
      </w:r>
      <w:r w:rsidR="003F6EA0" w:rsidRPr="00C432C8">
        <w:rPr>
          <w:b/>
          <w:i/>
          <w:sz w:val="28"/>
          <w:szCs w:val="28"/>
        </w:rPr>
        <w:t xml:space="preserve"> рублей</w:t>
      </w:r>
      <w:r>
        <w:rPr>
          <w:b/>
          <w:i/>
          <w:sz w:val="28"/>
          <w:szCs w:val="28"/>
        </w:rPr>
        <w:t xml:space="preserve"> за счет остатка денежных средств на расчетном счете бюджета Филипповского сельского поселения</w:t>
      </w:r>
      <w:r w:rsidR="003F6EA0" w:rsidRPr="00C432C8">
        <w:rPr>
          <w:b/>
          <w:i/>
          <w:sz w:val="28"/>
          <w:szCs w:val="28"/>
        </w:rPr>
        <w:t>.</w:t>
      </w:r>
      <w:r w:rsidR="003F6EA0">
        <w:rPr>
          <w:b/>
          <w:i/>
          <w:sz w:val="28"/>
          <w:szCs w:val="28"/>
        </w:rPr>
        <w:t xml:space="preserve"> </w:t>
      </w:r>
    </w:p>
    <w:p w:rsidR="003F6EA0" w:rsidRDefault="003F6EA0" w:rsidP="003F6EA0">
      <w:pPr>
        <w:ind w:firstLine="708"/>
        <w:jc w:val="both"/>
        <w:rPr>
          <w:b/>
          <w:i/>
          <w:sz w:val="28"/>
          <w:szCs w:val="28"/>
        </w:rPr>
      </w:pPr>
    </w:p>
    <w:tbl>
      <w:tblPr>
        <w:tblW w:w="15608" w:type="dxa"/>
        <w:tblInd w:w="93" w:type="dxa"/>
        <w:tblLook w:val="04A0"/>
      </w:tblPr>
      <w:tblGrid>
        <w:gridCol w:w="3134"/>
        <w:gridCol w:w="5103"/>
        <w:gridCol w:w="5386"/>
        <w:gridCol w:w="851"/>
        <w:gridCol w:w="1134"/>
      </w:tblGrid>
      <w:tr w:rsidR="005610BD" w:rsidRPr="005610BD" w:rsidTr="005610BD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 xml:space="preserve">Раздел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ВР ХХ0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 xml:space="preserve">Сумма тыс., руб. </w:t>
            </w:r>
          </w:p>
        </w:tc>
      </w:tr>
      <w:tr w:rsidR="005610BD" w:rsidRPr="005610BD" w:rsidTr="005610B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b/>
                <w:bCs/>
                <w:color w:val="000000"/>
              </w:rPr>
            </w:pPr>
            <w:r w:rsidRPr="005610B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0100 "Общегосударственные вопросы"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0BD" w:rsidRPr="005610BD" w:rsidRDefault="005610BD" w:rsidP="005610BD">
            <w:pPr>
              <w:rPr>
                <w:rFonts w:ascii="Calibri" w:hAnsi="Calibri"/>
                <w:b/>
                <w:bCs/>
                <w:color w:val="000000"/>
              </w:rPr>
            </w:pPr>
            <w:r w:rsidRPr="005610B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0BD" w:rsidRPr="005610BD" w:rsidRDefault="005610BD" w:rsidP="005610BD">
            <w:pPr>
              <w:rPr>
                <w:rFonts w:ascii="Calibri" w:hAnsi="Calibri"/>
                <w:b/>
                <w:bCs/>
                <w:color w:val="000000"/>
              </w:rPr>
            </w:pPr>
            <w:r w:rsidRPr="005610B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610B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286,85</w:t>
            </w:r>
          </w:p>
        </w:tc>
      </w:tr>
      <w:tr w:rsidR="005610BD" w:rsidRPr="005610BD" w:rsidTr="005610BD">
        <w:trPr>
          <w:trHeight w:val="114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 xml:space="preserve">0104 "Функционирование Правительства РФ, высших исполнительных органов государственной власти субъектов Российской Федерации, местных администраций"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-113,3</w:t>
            </w:r>
          </w:p>
        </w:tc>
      </w:tr>
      <w:tr w:rsidR="005610BD" w:rsidRPr="005610BD" w:rsidTr="005610BD">
        <w:trPr>
          <w:trHeight w:val="66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113,18</w:t>
            </w:r>
          </w:p>
        </w:tc>
      </w:tr>
      <w:tr w:rsidR="005610BD" w:rsidRPr="005610BD" w:rsidTr="005610BD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0,12</w:t>
            </w:r>
          </w:p>
        </w:tc>
      </w:tr>
      <w:tr w:rsidR="005610BD" w:rsidRPr="005610BD" w:rsidTr="005610BD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 xml:space="preserve">0113 "Другие общегосударственные вопросы"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114,8</w:t>
            </w:r>
          </w:p>
        </w:tc>
      </w:tr>
      <w:tr w:rsidR="005610BD" w:rsidRPr="005610BD" w:rsidTr="005610BD">
        <w:trPr>
          <w:trHeight w:val="615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172,1</w:t>
            </w:r>
          </w:p>
        </w:tc>
      </w:tr>
      <w:tr w:rsidR="005610BD" w:rsidRPr="005610BD" w:rsidTr="005610BD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b/>
                <w:bCs/>
                <w:color w:val="000000"/>
              </w:rPr>
            </w:pPr>
            <w:r w:rsidRPr="005610B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0400 "Национальная экономика"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0BD" w:rsidRPr="005610BD" w:rsidRDefault="005610BD" w:rsidP="005610BD">
            <w:pPr>
              <w:rPr>
                <w:rFonts w:ascii="Calibri" w:hAnsi="Calibri"/>
                <w:b/>
                <w:bCs/>
                <w:color w:val="000000"/>
              </w:rPr>
            </w:pPr>
            <w:r w:rsidRPr="005610B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0BD" w:rsidRPr="005610BD" w:rsidRDefault="005610BD" w:rsidP="005610BD">
            <w:pPr>
              <w:rPr>
                <w:rFonts w:ascii="Calibri" w:hAnsi="Calibri"/>
                <w:b/>
                <w:bCs/>
                <w:color w:val="000000"/>
              </w:rPr>
            </w:pPr>
            <w:r w:rsidRPr="005610B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610B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17,00</w:t>
            </w:r>
          </w:p>
        </w:tc>
      </w:tr>
      <w:tr w:rsidR="005610BD" w:rsidRPr="005610BD" w:rsidTr="005610BD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 xml:space="preserve">0409 "Дорожное хозяйство (дорожные фонды)"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16,65</w:t>
            </w:r>
          </w:p>
        </w:tc>
      </w:tr>
      <w:tr w:rsidR="005610BD" w:rsidRPr="005610BD" w:rsidTr="005610BD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 xml:space="preserve">0412 "Другие вопросы в области национальной экономики"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0,35</w:t>
            </w:r>
          </w:p>
        </w:tc>
      </w:tr>
      <w:tr w:rsidR="005610BD" w:rsidRPr="005610BD" w:rsidTr="005610BD">
        <w:trPr>
          <w:trHeight w:val="555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b/>
                <w:bCs/>
                <w:color w:val="000000"/>
              </w:rPr>
            </w:pPr>
            <w:r w:rsidRPr="005610B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 xml:space="preserve">0500 "Жилищно-коммунальное хозяйство"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0BD" w:rsidRPr="005610BD" w:rsidRDefault="005610BD" w:rsidP="005610BD">
            <w:pPr>
              <w:rPr>
                <w:rFonts w:ascii="Calibri" w:hAnsi="Calibri"/>
                <w:b/>
                <w:bCs/>
                <w:color w:val="000000"/>
              </w:rPr>
            </w:pPr>
            <w:r w:rsidRPr="005610B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0BD" w:rsidRPr="005610BD" w:rsidRDefault="005610BD" w:rsidP="005610BD">
            <w:pPr>
              <w:rPr>
                <w:rFonts w:ascii="Calibri" w:hAnsi="Calibri"/>
                <w:b/>
                <w:bCs/>
                <w:color w:val="000000"/>
              </w:rPr>
            </w:pPr>
            <w:r w:rsidRPr="005610B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610B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232,38</w:t>
            </w:r>
          </w:p>
        </w:tc>
      </w:tr>
      <w:tr w:rsidR="005610BD" w:rsidRPr="005610BD" w:rsidTr="005610BD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0501 "Жилищное хозяйство"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174,4</w:t>
            </w:r>
          </w:p>
        </w:tc>
      </w:tr>
      <w:tr w:rsidR="005610BD" w:rsidRPr="005610BD" w:rsidTr="005610B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 xml:space="preserve">0503 "Благоустройство" 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57,98</w:t>
            </w:r>
          </w:p>
        </w:tc>
      </w:tr>
      <w:tr w:rsidR="005610BD" w:rsidRPr="005610BD" w:rsidTr="005610BD">
        <w:trPr>
          <w:trHeight w:val="27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b/>
                <w:bCs/>
                <w:color w:val="000000"/>
              </w:rPr>
            </w:pPr>
            <w:r w:rsidRPr="005610B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0800 "Культура, кинематография"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0BD" w:rsidRPr="005610BD" w:rsidRDefault="005610BD" w:rsidP="005610BD">
            <w:pPr>
              <w:rPr>
                <w:rFonts w:ascii="Calibri" w:hAnsi="Calibri"/>
                <w:b/>
                <w:bCs/>
                <w:color w:val="000000"/>
              </w:rPr>
            </w:pPr>
            <w:r w:rsidRPr="005610B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0BD" w:rsidRPr="005610BD" w:rsidRDefault="005610BD" w:rsidP="005610BD">
            <w:pPr>
              <w:rPr>
                <w:rFonts w:ascii="Calibri" w:hAnsi="Calibri"/>
                <w:b/>
                <w:bCs/>
                <w:color w:val="000000"/>
              </w:rPr>
            </w:pPr>
            <w:r w:rsidRPr="005610B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610B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46,77</w:t>
            </w:r>
          </w:p>
        </w:tc>
      </w:tr>
      <w:tr w:rsidR="005610BD" w:rsidRPr="005610BD" w:rsidTr="005610BD">
        <w:trPr>
          <w:trHeight w:val="405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 xml:space="preserve">0801 "Культура"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0,50</w:t>
            </w:r>
          </w:p>
        </w:tc>
      </w:tr>
      <w:tr w:rsidR="005610BD" w:rsidRPr="005610BD" w:rsidTr="005610BD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46,27</w:t>
            </w:r>
          </w:p>
        </w:tc>
      </w:tr>
      <w:tr w:rsidR="005610BD" w:rsidRPr="005610BD" w:rsidTr="005610BD">
        <w:trPr>
          <w:trHeight w:val="285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b/>
                <w:bCs/>
                <w:color w:val="000000"/>
              </w:rPr>
            </w:pPr>
            <w:r w:rsidRPr="005610B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1000 "Социальная политика"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0BD" w:rsidRPr="005610BD" w:rsidRDefault="005610BD" w:rsidP="005610BD">
            <w:pPr>
              <w:rPr>
                <w:rFonts w:ascii="Calibri" w:hAnsi="Calibri"/>
                <w:b/>
                <w:bCs/>
                <w:color w:val="000000"/>
              </w:rPr>
            </w:pPr>
            <w:r w:rsidRPr="005610B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0BD" w:rsidRPr="005610BD" w:rsidRDefault="005610BD" w:rsidP="005610BD">
            <w:pPr>
              <w:rPr>
                <w:rFonts w:ascii="Calibri" w:hAnsi="Calibri"/>
                <w:b/>
                <w:bCs/>
                <w:color w:val="000000"/>
              </w:rPr>
            </w:pPr>
            <w:r w:rsidRPr="005610B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610B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156,08</w:t>
            </w:r>
          </w:p>
        </w:tc>
      </w:tr>
      <w:tr w:rsidR="005610BD" w:rsidRPr="005610BD" w:rsidTr="005610BD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 xml:space="preserve">1001 "Пенсионное обеспечение"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0BD" w:rsidRPr="005610BD" w:rsidRDefault="005610BD" w:rsidP="005610BD">
            <w:pPr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610BD">
            <w:pPr>
              <w:jc w:val="center"/>
              <w:rPr>
                <w:rFonts w:ascii="Calibri" w:hAnsi="Calibri"/>
                <w:color w:val="000000"/>
              </w:rPr>
            </w:pPr>
            <w:r w:rsidRPr="005610BD">
              <w:rPr>
                <w:rFonts w:ascii="Calibri" w:hAnsi="Calibri"/>
                <w:color w:val="000000"/>
                <w:sz w:val="22"/>
                <w:szCs w:val="22"/>
              </w:rPr>
              <w:t>156,08</w:t>
            </w:r>
          </w:p>
        </w:tc>
      </w:tr>
      <w:tr w:rsidR="005610BD" w:rsidRPr="005610BD" w:rsidTr="005610BD">
        <w:trPr>
          <w:trHeight w:val="300"/>
        </w:trPr>
        <w:tc>
          <w:tcPr>
            <w:tcW w:w="14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0BD" w:rsidRPr="005610BD" w:rsidRDefault="005610BD" w:rsidP="005610BD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5610B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BD" w:rsidRPr="005610BD" w:rsidRDefault="005610BD" w:rsidP="005A3E3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610B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739,0</w:t>
            </w:r>
            <w:r w:rsidR="005A3E3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</w:tbl>
    <w:p w:rsidR="003F6EA0" w:rsidRDefault="003F6EA0" w:rsidP="003F6EA0">
      <w:pPr>
        <w:jc w:val="center"/>
        <w:rPr>
          <w:b/>
          <w:sz w:val="28"/>
          <w:szCs w:val="28"/>
        </w:rPr>
      </w:pPr>
    </w:p>
    <w:p w:rsidR="003F6EA0" w:rsidRPr="00611390" w:rsidRDefault="003F6EA0" w:rsidP="003F6EA0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ДЕФИЦИТ БЮДЖЕТА</w:t>
      </w:r>
    </w:p>
    <w:p w:rsidR="003F6EA0" w:rsidRDefault="003F6EA0" w:rsidP="003F6EA0">
      <w:pPr>
        <w:spacing w:line="360" w:lineRule="exact"/>
        <w:ind w:firstLine="720"/>
        <w:jc w:val="center"/>
        <w:rPr>
          <w:sz w:val="28"/>
          <w:szCs w:val="28"/>
        </w:rPr>
      </w:pPr>
      <w:r w:rsidRPr="00E81494">
        <w:rPr>
          <w:sz w:val="28"/>
          <w:szCs w:val="28"/>
        </w:rPr>
        <w:t xml:space="preserve">Дефицит бюджета </w:t>
      </w:r>
      <w:r>
        <w:rPr>
          <w:sz w:val="28"/>
          <w:szCs w:val="28"/>
        </w:rPr>
        <w:t>поселения</w:t>
      </w:r>
      <w:r w:rsidRPr="00E81494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5610BD">
        <w:rPr>
          <w:sz w:val="28"/>
          <w:szCs w:val="28"/>
        </w:rPr>
        <w:t>3</w:t>
      </w:r>
      <w:r w:rsidRPr="00E81494"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составляет </w:t>
      </w:r>
      <w:r w:rsidR="005610BD">
        <w:rPr>
          <w:sz w:val="28"/>
          <w:szCs w:val="28"/>
        </w:rPr>
        <w:t>739,09</w:t>
      </w:r>
      <w:r>
        <w:rPr>
          <w:sz w:val="28"/>
          <w:szCs w:val="28"/>
        </w:rPr>
        <w:t xml:space="preserve"> тыс. рублей</w:t>
      </w:r>
    </w:p>
    <w:p w:rsidR="003F6EA0" w:rsidRDefault="003F6EA0" w:rsidP="003F6EA0">
      <w:pPr>
        <w:jc w:val="center"/>
        <w:rPr>
          <w:sz w:val="28"/>
          <w:szCs w:val="28"/>
        </w:rPr>
      </w:pPr>
      <w:r w:rsidRPr="004D6814">
        <w:rPr>
          <w:sz w:val="28"/>
          <w:szCs w:val="28"/>
        </w:rPr>
        <w:t>___________</w:t>
      </w:r>
    </w:p>
    <w:p w:rsidR="003F6EA0" w:rsidRDefault="003F6EA0" w:rsidP="003F6EA0">
      <w:pPr>
        <w:tabs>
          <w:tab w:val="left" w:pos="6960"/>
        </w:tabs>
        <w:rPr>
          <w:sz w:val="18"/>
          <w:szCs w:val="18"/>
        </w:rPr>
      </w:pPr>
      <w:r>
        <w:rPr>
          <w:sz w:val="28"/>
          <w:szCs w:val="28"/>
        </w:rPr>
        <w:tab/>
        <w:t xml:space="preserve">                   </w:t>
      </w:r>
    </w:p>
    <w:p w:rsidR="003F6EA0" w:rsidRPr="0050295E" w:rsidRDefault="003F6EA0" w:rsidP="003F6EA0">
      <w:pPr>
        <w:tabs>
          <w:tab w:val="left" w:pos="6960"/>
        </w:tabs>
        <w:rPr>
          <w:sz w:val="18"/>
          <w:szCs w:val="18"/>
        </w:rPr>
      </w:pPr>
      <w:r>
        <w:rPr>
          <w:sz w:val="18"/>
          <w:szCs w:val="18"/>
        </w:rPr>
        <w:t>.</w:t>
      </w:r>
    </w:p>
    <w:p w:rsidR="003F6EA0" w:rsidRPr="0050295E" w:rsidRDefault="003F6EA0" w:rsidP="003F6EA0">
      <w:pPr>
        <w:tabs>
          <w:tab w:val="left" w:pos="6960"/>
        </w:tabs>
        <w:jc w:val="right"/>
        <w:rPr>
          <w:sz w:val="18"/>
          <w:szCs w:val="18"/>
        </w:rPr>
      </w:pPr>
      <w:r>
        <w:rPr>
          <w:sz w:val="28"/>
          <w:szCs w:val="28"/>
        </w:rPr>
        <w:tab/>
        <w:t xml:space="preserve">                  </w:t>
      </w:r>
      <w:r>
        <w:rPr>
          <w:sz w:val="18"/>
          <w:szCs w:val="18"/>
        </w:rPr>
        <w:t>1</w:t>
      </w:r>
      <w:r w:rsidR="005610BD">
        <w:rPr>
          <w:sz w:val="18"/>
          <w:szCs w:val="18"/>
        </w:rPr>
        <w:t>6.03.2023г.</w:t>
      </w:r>
    </w:p>
    <w:p w:rsidR="003F6EA0" w:rsidRDefault="003F6EA0" w:rsidP="003F6EA0"/>
    <w:p w:rsidR="003F6EA0" w:rsidRDefault="003F6EA0" w:rsidP="003F6EA0"/>
    <w:p w:rsidR="00F87F12" w:rsidRDefault="00F87F12"/>
    <w:sectPr w:rsidR="00F87F12" w:rsidSect="00E6773C">
      <w:pgSz w:w="16838" w:h="11906" w:orient="landscape" w:code="9"/>
      <w:pgMar w:top="567" w:right="567" w:bottom="45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F6EA0"/>
    <w:rsid w:val="001B0B81"/>
    <w:rsid w:val="003F6EA0"/>
    <w:rsid w:val="005610BD"/>
    <w:rsid w:val="005A3E3E"/>
    <w:rsid w:val="00D00284"/>
    <w:rsid w:val="00F8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4</cp:revision>
  <cp:lastPrinted>2023-03-16T11:24:00Z</cp:lastPrinted>
  <dcterms:created xsi:type="dcterms:W3CDTF">2022-03-17T10:51:00Z</dcterms:created>
  <dcterms:modified xsi:type="dcterms:W3CDTF">2023-03-16T11:25:00Z</dcterms:modified>
</cp:coreProperties>
</file>